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A0" w:rsidRPr="00DC308E" w:rsidRDefault="00DC308E">
      <w:pPr>
        <w:spacing w:before="240" w:after="240"/>
        <w:jc w:val="center"/>
        <w:rPr>
          <w:rFonts w:ascii="Arial" w:eastAsia="Arial" w:hAnsi="Arial" w:cs="Arial"/>
          <w:b/>
          <w:color w:val="0000FF"/>
          <w:sz w:val="32"/>
          <w:szCs w:val="32"/>
        </w:rPr>
      </w:pPr>
      <w:bookmarkStart w:id="0" w:name="_GoBack"/>
      <w:r w:rsidRPr="00DC308E">
        <w:rPr>
          <w:rFonts w:ascii="Arial" w:eastAsia="Arial" w:hAnsi="Arial" w:cs="Arial"/>
          <w:b/>
          <w:color w:val="0000FF"/>
          <w:sz w:val="32"/>
          <w:szCs w:val="32"/>
        </w:rPr>
        <w:t>Новогодняя сказка в Петербурге" (автобусный тур)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  <w:gridCol w:w="5777"/>
      </w:tblGrid>
      <w:tr w:rsidR="00DC308E" w:rsidTr="00DC308E">
        <w:tc>
          <w:tcPr>
            <w:tcW w:w="5777" w:type="dxa"/>
          </w:tcPr>
          <w:bookmarkEnd w:id="0"/>
          <w:p w:rsidR="00DC308E" w:rsidRDefault="00DC308E" w:rsidP="00DC308E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362C9C6" wp14:editId="1FE36934">
                  <wp:extent cx="2315688" cy="3087584"/>
                  <wp:effectExtent l="0" t="0" r="8890" b="0"/>
                  <wp:docPr id="1" name="Рисунок 1" descr="https://pcot59.ru/assets/galleries/3928/hym8disdg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cot59.ru/assets/galleries/3928/hym8disdg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374" cy="3099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DC308E" w:rsidRDefault="00DC308E" w:rsidP="00DC308E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247B32C" wp14:editId="43B1A388">
                  <wp:extent cx="2315688" cy="3087584"/>
                  <wp:effectExtent l="0" t="0" r="8890" b="0"/>
                  <wp:docPr id="2" name="Рисунок 2" descr="https://pcot59.ru/assets/galleries/3928/txq3npzxr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cot59.ru/assets/galleries/3928/txq3npzxrb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591" cy="3094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08E" w:rsidTr="00DC308E">
        <w:tc>
          <w:tcPr>
            <w:tcW w:w="5777" w:type="dxa"/>
          </w:tcPr>
          <w:p w:rsidR="00DC308E" w:rsidRPr="00DC308E" w:rsidRDefault="00DC308E" w:rsidP="00DC308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777" w:type="dxa"/>
          </w:tcPr>
          <w:p w:rsidR="00DC308E" w:rsidRPr="00DC308E" w:rsidRDefault="00DC308E" w:rsidP="00DC308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DC308E" w:rsidTr="00DC308E">
        <w:tc>
          <w:tcPr>
            <w:tcW w:w="5777" w:type="dxa"/>
          </w:tcPr>
          <w:p w:rsidR="00DC308E" w:rsidRDefault="00DC308E" w:rsidP="00DC308E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C43FA09" wp14:editId="56DC1ECF">
                  <wp:extent cx="2305050" cy="3073400"/>
                  <wp:effectExtent l="0" t="0" r="0" b="0"/>
                  <wp:docPr id="3" name="Рисунок 3" descr="https://pcot59.ru/assets/galleries/3928/btbytsasq1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cot59.ru/assets/galleries/3928/btbytsasq1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307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DC308E" w:rsidRDefault="00DC308E" w:rsidP="00DC308E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596C8A2" wp14:editId="149BDC1A">
                  <wp:extent cx="2295525" cy="3060699"/>
                  <wp:effectExtent l="0" t="0" r="0" b="6985"/>
                  <wp:docPr id="4" name="Рисунок 4" descr="https://pcot59.ru/assets/galleries/3928/xwhzme1emy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cot59.ru/assets/galleries/3928/xwhzme1emy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034" cy="307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08E" w:rsidTr="00DC308E">
        <w:tc>
          <w:tcPr>
            <w:tcW w:w="5777" w:type="dxa"/>
          </w:tcPr>
          <w:p w:rsidR="00DC308E" w:rsidRPr="00DC308E" w:rsidRDefault="00DC308E" w:rsidP="00DC308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777" w:type="dxa"/>
          </w:tcPr>
          <w:p w:rsidR="00DC308E" w:rsidRPr="00DC308E" w:rsidRDefault="00DC308E" w:rsidP="00DC308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DC308E" w:rsidTr="00DC308E">
        <w:tc>
          <w:tcPr>
            <w:tcW w:w="5777" w:type="dxa"/>
          </w:tcPr>
          <w:p w:rsidR="00DC308E" w:rsidRDefault="00DC308E" w:rsidP="00DC308E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C8F09F1" wp14:editId="367D3187">
                  <wp:extent cx="2146463" cy="2861953"/>
                  <wp:effectExtent l="0" t="0" r="6350" b="0"/>
                  <wp:docPr id="5" name="Рисунок 5" descr="https://pcot59.ru/assets/galleries/3928/yfjycy-vg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cot59.ru/assets/galleries/3928/yfjycy-vg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464" cy="2861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DC308E" w:rsidRDefault="00DC308E" w:rsidP="00DC308E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BE1CCC0" wp14:editId="2078D13F">
                  <wp:extent cx="2161309" cy="2881745"/>
                  <wp:effectExtent l="0" t="0" r="0" b="0"/>
                  <wp:docPr id="6" name="Рисунок 6" descr="https://pcot59.ru/assets/galleries/3928/evd4q4ugo3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pcot59.ru/assets/galleries/3928/evd4q4ugo3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140" cy="2897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0BA0" w:rsidRDefault="00710BA0">
      <w:pPr>
        <w:spacing w:before="240" w:after="240"/>
        <w:rPr>
          <w:rFonts w:ascii="Arial" w:eastAsia="Arial" w:hAnsi="Arial" w:cs="Arial"/>
          <w:b/>
          <w:sz w:val="32"/>
          <w:szCs w:val="32"/>
        </w:rPr>
      </w:pPr>
    </w:p>
    <w:tbl>
      <w:tblPr>
        <w:tblStyle w:val="af0"/>
        <w:tblW w:w="11337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1337"/>
      </w:tblGrid>
      <w:tr w:rsidR="00710BA0">
        <w:trPr>
          <w:trHeight w:val="10460"/>
        </w:trPr>
        <w:tc>
          <w:tcPr>
            <w:tcW w:w="113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BA0" w:rsidRDefault="00DC308E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Преимущества тура:</w:t>
            </w:r>
          </w:p>
          <w:p w:rsidR="00710BA0" w:rsidRDefault="00DC308E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 Сопровождение группы из Перми (контроль маршрута, помощь, развлечения).</w:t>
            </w:r>
          </w:p>
          <w:p w:rsidR="00710BA0" w:rsidRDefault="00DC308E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 В автобусе предоставляется сервис: чай, кофе, печенье, конфеты, информация по маршруту, просмотр фильмов, развлекательные викторины/игры, продажа товаров для дороги.</w:t>
            </w:r>
          </w:p>
          <w:p w:rsidR="00710BA0" w:rsidRDefault="00DC308E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 10 экскурсии:</w:t>
            </w:r>
          </w:p>
          <w:p w:rsidR="00710BA0" w:rsidRDefault="00DC308E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- обзорная экскурсия "Новогодний Петербург"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- вечерняя обзорная экскур</w:t>
            </w:r>
            <w:r>
              <w:rPr>
                <w:rFonts w:ascii="Arial" w:eastAsia="Arial" w:hAnsi="Arial" w:cs="Arial"/>
                <w:sz w:val="24"/>
                <w:szCs w:val="24"/>
              </w:rPr>
              <w:t>сия по городу "Огни Новогоднего Петербурга"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- Казанский собор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- Рождественская ярмарка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- Посещение территории Петропавловской крепости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- Крейсер Аврора (внешний осмотр)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- город Павловск, Павловский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дворец+парк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br/>
              <w:t>- Русский музей (только для программы "Стандар</w:t>
            </w:r>
            <w:r>
              <w:rPr>
                <w:rFonts w:ascii="Arial" w:eastAsia="Arial" w:hAnsi="Arial" w:cs="Arial"/>
                <w:sz w:val="24"/>
                <w:szCs w:val="24"/>
              </w:rPr>
              <w:t>т")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- экскурсия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"...И по старинному преданию должно исполниться желание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- экскурсия "Архитектурные ансамбли парадного Петербурга".</w:t>
            </w:r>
          </w:p>
          <w:p w:rsidR="00710BA0" w:rsidRDefault="00DC308E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 Программа "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Лайт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" – во 2 и 3 день больше свободного времени.</w:t>
            </w:r>
          </w:p>
          <w:p w:rsidR="00710BA0" w:rsidRDefault="00DC308E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в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о 2 день пребывания в Питере –  исключается посещение Петро</w:t>
            </w:r>
            <w:r>
              <w:rPr>
                <w:rFonts w:ascii="Arial" w:eastAsia="Arial" w:hAnsi="Arial" w:cs="Arial"/>
                <w:sz w:val="24"/>
                <w:szCs w:val="24"/>
              </w:rPr>
              <w:t>павловской крепости, внешний осмотр Крейсера Аврора, Рождественская ярмарка, обед.</w:t>
            </w:r>
          </w:p>
          <w:p w:rsidR="00710BA0" w:rsidRDefault="00DC308E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в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3 день пребывания в Питере – исключается посещение Русского музея и обед.</w:t>
            </w:r>
          </w:p>
          <w:p w:rsidR="00710BA0" w:rsidRDefault="00DC308E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 Для туристов по программе "Стандарт" свободное время в 1, 2 и 3 дни после окончания экскурси</w:t>
            </w:r>
            <w:r>
              <w:rPr>
                <w:rFonts w:ascii="Arial" w:eastAsia="Arial" w:hAnsi="Arial" w:cs="Arial"/>
                <w:sz w:val="24"/>
                <w:szCs w:val="24"/>
              </w:rPr>
              <w:t>онной программы.</w:t>
            </w:r>
          </w:p>
          <w:p w:rsidR="00710BA0" w:rsidRDefault="00DC308E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 Поздравление именинников - сладкий подарок.</w:t>
            </w:r>
          </w:p>
          <w:p w:rsidR="00710BA0" w:rsidRDefault="00DC308E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7. В стоимость входит: </w:t>
            </w:r>
          </w:p>
          <w:p w:rsidR="00710BA0" w:rsidRDefault="00DC308E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- проезд на комфортабельном автобусе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- страховка по проезду в автобусе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- сопровождение представителем фирмы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- проживание 3 ночи в гостинице в центре города, номера с уд</w:t>
            </w:r>
            <w:r>
              <w:rPr>
                <w:rFonts w:ascii="Arial" w:eastAsia="Arial" w:hAnsi="Arial" w:cs="Arial"/>
                <w:sz w:val="24"/>
                <w:szCs w:val="24"/>
              </w:rPr>
              <w:t>обствами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- питание: 3 завтрака, 3 обеда (для программы "Стандарт"), 3 завтрака, 1 обед (для программы "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Лайт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")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- экскурсии</w:t>
            </w:r>
            <w:proofErr w:type="gramEnd"/>
          </w:p>
        </w:tc>
      </w:tr>
    </w:tbl>
    <w:p w:rsidR="00710BA0" w:rsidRDefault="00DC308E">
      <w:pPr>
        <w:spacing w:before="240" w:after="240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</w:t>
      </w:r>
    </w:p>
    <w:p w:rsidR="00DC308E" w:rsidRDefault="00DC308E">
      <w:pPr>
        <w:spacing w:before="240" w:after="240"/>
        <w:rPr>
          <w:rFonts w:ascii="Arial" w:eastAsia="Arial" w:hAnsi="Arial" w:cs="Arial"/>
          <w:b/>
          <w:sz w:val="32"/>
          <w:szCs w:val="32"/>
        </w:rPr>
      </w:pPr>
    </w:p>
    <w:tbl>
      <w:tblPr>
        <w:tblStyle w:val="af1"/>
        <w:tblW w:w="11337" w:type="dxa"/>
        <w:tblInd w:w="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921"/>
        <w:gridCol w:w="8416"/>
      </w:tblGrid>
      <w:tr w:rsidR="00710BA0" w:rsidTr="00DC308E">
        <w:trPr>
          <w:trHeight w:val="800"/>
        </w:trPr>
        <w:tc>
          <w:tcPr>
            <w:tcW w:w="29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BA0" w:rsidRDefault="00DC308E" w:rsidP="00DC308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Дата тура:</w:t>
            </w:r>
          </w:p>
        </w:tc>
        <w:tc>
          <w:tcPr>
            <w:tcW w:w="8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BA0" w:rsidRDefault="00DC308E" w:rsidP="00DC308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29 декабря 2023 г. - 5 января 2024 г.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br/>
              <w:t>2 января - 9 января 2024 г.</w:t>
            </w:r>
          </w:p>
        </w:tc>
      </w:tr>
      <w:tr w:rsidR="00710BA0" w:rsidTr="00DC308E">
        <w:trPr>
          <w:trHeight w:val="530"/>
        </w:trPr>
        <w:tc>
          <w:tcPr>
            <w:tcW w:w="29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BA0" w:rsidRDefault="00DC308E" w:rsidP="00DC308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Продолжительность:</w:t>
            </w:r>
          </w:p>
        </w:tc>
        <w:tc>
          <w:tcPr>
            <w:tcW w:w="8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BA0" w:rsidRDefault="00DC308E" w:rsidP="00DC308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 дней/7 ночей (в Санкт-Петербурге 4 дня)</w:t>
            </w:r>
          </w:p>
        </w:tc>
      </w:tr>
      <w:tr w:rsidR="00710BA0" w:rsidTr="00DC308E">
        <w:trPr>
          <w:trHeight w:val="2420"/>
        </w:trPr>
        <w:tc>
          <w:tcPr>
            <w:tcW w:w="29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BA0" w:rsidRDefault="00DC308E" w:rsidP="00DC308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Описание:</w:t>
            </w:r>
          </w:p>
        </w:tc>
        <w:tc>
          <w:tcPr>
            <w:tcW w:w="8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BA0" w:rsidRDefault="00DC308E" w:rsidP="00DC308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Санкт-Петербург является одним из самых красивых городов России. На протяжении многих лет Санкт-Петербург был государственной и культурной столицей страны. И раньше, и в настоящее время большое количеств</w:t>
            </w:r>
            <w:r>
              <w:rPr>
                <w:rFonts w:ascii="Arial" w:eastAsia="Arial" w:hAnsi="Arial" w:cs="Arial"/>
                <w:sz w:val="24"/>
                <w:szCs w:val="24"/>
              </w:rPr>
              <w:t>о туристов со всего мира стремятся увидеть красоту "Северной столицы" России. Никакими словами не описать всю красоту города на Неве, поэтому приглашаем Вас увидеть Санкт-Петербург своими глазами! Особенно в новогоднее время, когда все улицы богато украшен</w:t>
            </w:r>
            <w:r>
              <w:rPr>
                <w:rFonts w:ascii="Arial" w:eastAsia="Arial" w:hAnsi="Arial" w:cs="Arial"/>
                <w:sz w:val="24"/>
                <w:szCs w:val="24"/>
              </w:rPr>
              <w:t>ы праздничной иллюминацией, огромные елки на улицах и площадях - город выглядит по-настоящему сказочным!</w:t>
            </w:r>
          </w:p>
        </w:tc>
      </w:tr>
      <w:tr w:rsidR="00710BA0" w:rsidTr="00DC308E">
        <w:trPr>
          <w:trHeight w:val="27500"/>
        </w:trPr>
        <w:tc>
          <w:tcPr>
            <w:tcW w:w="29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BA0" w:rsidRDefault="00DC308E" w:rsidP="00DC308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Программа тура:</w:t>
            </w:r>
          </w:p>
        </w:tc>
        <w:tc>
          <w:tcPr>
            <w:tcW w:w="8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BA0" w:rsidRDefault="00DC308E" w:rsidP="00DC308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 день: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22.00 - Выезд из Перми.</w:t>
            </w:r>
          </w:p>
          <w:p w:rsidR="00710BA0" w:rsidRDefault="00DC308E" w:rsidP="00DC308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2 день: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t>В дороге. В пути знакомство, просмотр новогодних и рождественских фильмов и мультфильмов. Также в пути предоставляется чай, кофе, печенье, карамельки.</w:t>
            </w:r>
          </w:p>
          <w:p w:rsidR="00710BA0" w:rsidRDefault="00DC308E" w:rsidP="00DC308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 день: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09.00 - Прибытие в Санкт-Петербург. Встреча с гидом.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09.30 -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Обзорная экскурсия "Новогодний Петер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бург.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Листая страницы истории...".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Знакомство с историей возникновения и развития города, с традицией празднования Нового года (Невский проспект, Стрелка Васильевского острова, осмотр архитектурных ансамблей центральных площадей, невские набережные и мосты, Смольный собор).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12.30 - Посещен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ие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Казанского собора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главного кафедрального собора города, освещенного в честь Казанской иконы Божией Матери – покровительницы России. Собор – памятник воинской славы 1812 года, место захоронения великого русского полководца М.И. Кутузова.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13.30 - Обед в к</w:t>
            </w:r>
            <w:r>
              <w:rPr>
                <w:rFonts w:ascii="Arial" w:eastAsia="Arial" w:hAnsi="Arial" w:cs="Arial"/>
                <w:sz w:val="24"/>
                <w:szCs w:val="24"/>
              </w:rPr>
              <w:t>афе (порционный)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15.00 - Размещение в гостиницу. Свободное время.</w:t>
            </w:r>
          </w:p>
          <w:p w:rsidR="00710BA0" w:rsidRDefault="00DC308E" w:rsidP="00DC308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 день: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Завтрак в гостинице.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Для заезда 29.12.2023: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13.00 - Встреча с гидом в холле гостиницы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13.30 -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Прогулка-экскурсия по территории Петропавловской крепости «Здесь будет город заложен…»</w:t>
            </w:r>
            <w:r>
              <w:rPr>
                <w:rFonts w:ascii="Arial" w:eastAsia="Arial" w:hAnsi="Arial" w:cs="Arial"/>
                <w:sz w:val="24"/>
                <w:szCs w:val="24"/>
              </w:rPr>
              <w:t>. Петропавловская крепость - старейшая постройка города. Вы увидите бастионы и здания XVIII в., - собор Святых Петра и Павла (усыпальницу российских императоров), памятник Петру I, Комендантскую пристань, откуда открывается лучшая панорама Дворцовой набере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жной.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Селфи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-пауза.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15.45 - Внешний осмотр крейсера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«Аврора»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(без посещения).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16.30 -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Посещение Рождественской ярмарки.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Далее для программы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Лайт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- свободное время до вечерней экскурсии.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18.00 - Обед в кафе города (порционный) - только по программе Стандарт.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19.00 - Сбор группы (программа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Лайт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и Стандарт). Вечерняя автобусная экскурсия «Огни новогоднего Петербурга» позволит увидеть совершенно особый Петербург, почувствовать неповторимое очарование главных проспектов, дворцов, набережных и мостов Петербурга, з</w:t>
            </w:r>
            <w:r>
              <w:rPr>
                <w:rFonts w:ascii="Arial" w:eastAsia="Arial" w:hAnsi="Arial" w:cs="Arial"/>
                <w:sz w:val="24"/>
                <w:szCs w:val="24"/>
              </w:rPr>
              <w:t>алитых светом ночной подсветки.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21.00 - Возвращение в гостиницу. Свободное время.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Для заезда 02.01.2024:</w:t>
            </w: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10.00 - Встреча с гидом в холле гостиницы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10.30 - Прогулка-экскурсия по территории Петропавловской крепости «Здесь будет город заложен…». Петропавлов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ская крепость - старейшая постройка города. Вы увидите бастионы и здания XVIII в., - собор Святых Петра и Павла (усыпальницу российских императоров), памятник Петру I, Комендантскую пристань, откуда открывается лучшая панорама Дворцовой набережной.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Селфи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-п</w:t>
            </w:r>
            <w:r>
              <w:rPr>
                <w:rFonts w:ascii="Arial" w:eastAsia="Arial" w:hAnsi="Arial" w:cs="Arial"/>
                <w:sz w:val="24"/>
                <w:szCs w:val="24"/>
              </w:rPr>
              <w:t>ауза.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12.45 - Внешний осмотр крейсера «Аврора» (без посещения).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13.30 - Посещение Рождественской ярмарки.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Далее для программы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Лайт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- свободное время до вечерней экскурсии.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15.00 - Обед в кафе города (порционный) - только по программе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Стандарт.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16.15 - Сбор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группы (программа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Лайт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и Стандарт). Вечерняя автобусная экскурсия «Огни новогоднего Петербурга» позволит увидеть совершенно особый Петербург, почувствовать неповторимое очарование главных проспектов, дворцов, набережных и мостов Петербурга, залитых светом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ночной подсветки.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18.15 - Возвращение в гостиницу. Свободное время.</w:t>
            </w:r>
          </w:p>
          <w:p w:rsidR="00710BA0" w:rsidRDefault="00DC308E" w:rsidP="00DC308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 день: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Завтрак в гостинице.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10.00 - Встреча с гидом.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Автобусная экскурсия «…И по старинному преданию должно исполниться желание»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Вы познакомитесь с легендарными петербургскими местами, </w:t>
            </w:r>
            <w:r>
              <w:rPr>
                <w:rFonts w:ascii="Arial" w:eastAsia="Arial" w:hAnsi="Arial" w:cs="Arial"/>
                <w:sz w:val="24"/>
                <w:szCs w:val="24"/>
              </w:rPr>
              <w:t>связанными с мифами и легендами города, где исполняются желания: могучие атланты Эрмитажа, знаменитые сфинксы и крошечный Чижик-Пыжик – все они к Вашим услугам! Если правильно выполнить все условия, о которых расскажет экскурсовод – прикоснуться, пошептать</w:t>
            </w:r>
            <w:r>
              <w:rPr>
                <w:rFonts w:ascii="Arial" w:eastAsia="Arial" w:hAnsi="Arial" w:cs="Arial"/>
                <w:sz w:val="24"/>
                <w:szCs w:val="24"/>
              </w:rPr>
              <w:t>, оставить монетку, то петербургские «волшебники» обязательно исполнят Ваши мечты.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12.00 - Окончание программы в центре города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br/>
              <w:t>Д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алее по программе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Лайт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-свободное время </w:t>
            </w:r>
          </w:p>
          <w:p w:rsidR="00710BA0" w:rsidRDefault="00DC308E" w:rsidP="00DC308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По программе Стандарт:</w:t>
            </w:r>
          </w:p>
          <w:p w:rsidR="00710BA0" w:rsidRDefault="00DC308E" w:rsidP="00DC308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12.30 - </w:t>
            </w:r>
            <w:r>
              <w:rPr>
                <w:rFonts w:ascii="Arial" w:eastAsia="Arial" w:hAnsi="Arial" w:cs="Arial"/>
                <w:sz w:val="24"/>
                <w:szCs w:val="24"/>
              </w:rPr>
              <w:t>Обед в кафе (порционный)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13.30 - Загородная экскурсия в П</w:t>
            </w:r>
            <w:r>
              <w:rPr>
                <w:rFonts w:ascii="Arial" w:eastAsia="Arial" w:hAnsi="Arial" w:cs="Arial"/>
                <w:sz w:val="24"/>
                <w:szCs w:val="24"/>
              </w:rPr>
              <w:t>авловск. Трассовая экскурсия.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15.00 -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Экскурсия в Павловский Дворец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(с посещением парадных залов) – любимую резиденцию супруги императора Павла I – Марии Федоровны. Свободное время в Павловском парке (лучшему пейзажному парку Европы, прекрасному в любое вр</w:t>
            </w:r>
            <w:r>
              <w:rPr>
                <w:rFonts w:ascii="Arial" w:eastAsia="Arial" w:hAnsi="Arial" w:cs="Arial"/>
                <w:sz w:val="24"/>
                <w:szCs w:val="24"/>
              </w:rPr>
              <w:t>емя года).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17.00 - Возвращение в Санкт-Петербург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18.30 - Окончание программы по месту проживания</w:t>
            </w:r>
          </w:p>
          <w:p w:rsidR="00710BA0" w:rsidRDefault="00DC308E" w:rsidP="00DC308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 день: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Завтрак в гостинице</w:t>
            </w:r>
          </w:p>
          <w:p w:rsidR="00710BA0" w:rsidRDefault="00DC308E" w:rsidP="00DC308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09.30 - Освобождение номеров. Встреча с гидом. Отъезд на программу.</w:t>
            </w:r>
          </w:p>
          <w:p w:rsidR="00710BA0" w:rsidRDefault="00DC308E" w:rsidP="00DC308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10.00 -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Автобусная экскурсия «Архитектурные ансамбли парадного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Петербурга»: </w:t>
            </w:r>
            <w:r>
              <w:rPr>
                <w:rFonts w:ascii="Arial" w:eastAsia="Arial" w:hAnsi="Arial" w:cs="Arial"/>
                <w:sz w:val="24"/>
                <w:szCs w:val="24"/>
              </w:rPr>
              <w:t>площадь Островского (улица Зодчего Росси, Александринский театр, памятник Екатерине II, здание Российской национальной библиотеки), магазин купцов Елисеевых, Малая Садовая ул., ансамбль Михайловского замка – резиденции Павла I (осмотр внутрен</w:t>
            </w:r>
            <w:r>
              <w:rPr>
                <w:rFonts w:ascii="Arial" w:eastAsia="Arial" w:hAnsi="Arial" w:cs="Arial"/>
                <w:sz w:val="24"/>
                <w:szCs w:val="24"/>
              </w:rPr>
              <w:t>него двора, памятник Павлу I, площадь Коннетабля и первый памятник императору Петру I), площадь Искусств (бывшее здание Дворянского собрания, Михайловский дворец – ныне Русский музей, Михайловский театр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, памятник А.С. Пушкину).</w:t>
            </w:r>
          </w:p>
          <w:p w:rsidR="00710BA0" w:rsidRDefault="00DC308E" w:rsidP="00DC308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12.30 -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Посещение Русского м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узея, </w:t>
            </w:r>
            <w:r>
              <w:rPr>
                <w:rFonts w:ascii="Arial" w:eastAsia="Arial" w:hAnsi="Arial" w:cs="Arial"/>
                <w:sz w:val="24"/>
                <w:szCs w:val="24"/>
              </w:rPr>
              <w:t>где представлена богатейшая коллекция произведений русского искусства – от иконы до авангарда.</w:t>
            </w:r>
          </w:p>
          <w:p w:rsidR="00710BA0" w:rsidRDefault="00DC308E" w:rsidP="00DC308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15.00 - Окончание программы. Отъезд в Пермь</w:t>
            </w:r>
          </w:p>
          <w:p w:rsidR="00710BA0" w:rsidRDefault="00DC308E" w:rsidP="00DC308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 день: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В дороге. Обмен впечатлениями, просмотр фильмов.</w:t>
            </w:r>
          </w:p>
          <w:p w:rsidR="00710BA0" w:rsidRDefault="00DC308E" w:rsidP="00DC308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 день: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03.00 - 04.00 - Прибытие в Пермь.</w:t>
            </w:r>
          </w:p>
          <w:p w:rsidR="00710BA0" w:rsidRDefault="00DC308E" w:rsidP="00DC308E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*Туроператор оставляет за собой право вносить изменения в программу с сохранением объема обслуживания.</w:t>
            </w:r>
          </w:p>
        </w:tc>
      </w:tr>
      <w:tr w:rsidR="00710BA0" w:rsidTr="00DC308E">
        <w:trPr>
          <w:trHeight w:val="1550"/>
        </w:trPr>
        <w:tc>
          <w:tcPr>
            <w:tcW w:w="29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BA0" w:rsidRDefault="00DC308E" w:rsidP="00DC308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Проживание:</w:t>
            </w:r>
          </w:p>
        </w:tc>
        <w:tc>
          <w:tcPr>
            <w:tcW w:w="8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BA0" w:rsidRDefault="00DC308E" w:rsidP="00DC308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2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Гостиница "Римского Корсакова</w:t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>, *** пр. Римского Корсакова, д. 45</w:t>
            </w:r>
          </w:p>
          <w:p w:rsidR="00710BA0" w:rsidRDefault="00DC308E" w:rsidP="00DC308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Завтрак – шведский стол.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место -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еврораскладушка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710BA0" w:rsidRDefault="00DC308E" w:rsidP="00DC308E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* Туроператор </w:t>
            </w:r>
            <w:proofErr w:type="spellStart"/>
            <w:r>
              <w:rPr>
                <w:rFonts w:ascii="Arial" w:eastAsia="Arial" w:hAnsi="Arial" w:cs="Arial"/>
                <w:i/>
                <w:sz w:val="24"/>
                <w:szCs w:val="24"/>
              </w:rPr>
              <w:t>имееет</w:t>
            </w:r>
            <w:proofErr w:type="spellEnd"/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право заменить гостиницу </w:t>
            </w:r>
            <w:proofErr w:type="gramStart"/>
            <w:r>
              <w:rPr>
                <w:rFonts w:ascii="Arial" w:eastAsia="Arial" w:hAnsi="Arial" w:cs="Arial"/>
                <w:i/>
                <w:sz w:val="24"/>
                <w:szCs w:val="24"/>
              </w:rPr>
              <w:t>на</w:t>
            </w:r>
            <w:proofErr w:type="gramEnd"/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аналогичную либо выше уровнем.</w:t>
            </w:r>
          </w:p>
        </w:tc>
      </w:tr>
      <w:tr w:rsidR="00710BA0" w:rsidTr="00DC308E">
        <w:trPr>
          <w:trHeight w:val="1550"/>
        </w:trPr>
        <w:tc>
          <w:tcPr>
            <w:tcW w:w="29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BA0" w:rsidRDefault="00DC308E" w:rsidP="00DC308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Информация по Новогоднему банкету (для тура 29.12):</w:t>
            </w:r>
          </w:p>
        </w:tc>
        <w:tc>
          <w:tcPr>
            <w:tcW w:w="8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BA0" w:rsidRDefault="00DC308E" w:rsidP="00DC308E">
            <w:pPr>
              <w:spacing w:after="0" w:line="240" w:lineRule="auto"/>
              <w:rPr>
                <w:rFonts w:ascii="Arial" w:eastAsia="Arial" w:hAnsi="Arial" w:cs="Arial"/>
                <w:color w:val="1155CC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Банкет состоится в отеле “Азимут” (2 этаж), трансфер на банкет и обра</w:t>
            </w:r>
            <w:r>
              <w:rPr>
                <w:rFonts w:ascii="Arial" w:eastAsia="Arial" w:hAnsi="Arial" w:cs="Arial"/>
                <w:sz w:val="24"/>
                <w:szCs w:val="24"/>
              </w:rPr>
              <w:t>тно не предоставляется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hyperlink r:id="rId13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Программу, рассадку и меню можно посмотреть здесь</w:t>
              </w:r>
            </w:hyperlink>
          </w:p>
          <w:p w:rsidR="00710BA0" w:rsidRDefault="00DC308E" w:rsidP="00DC308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Места на банкет под запрос.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Стоимость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за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чел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.: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Синие столы: 11 000 руб.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Зеленые столы: 10 0</w:t>
            </w:r>
            <w:r>
              <w:rPr>
                <w:rFonts w:ascii="Arial" w:eastAsia="Arial" w:hAnsi="Arial" w:cs="Arial"/>
                <w:sz w:val="24"/>
                <w:szCs w:val="24"/>
              </w:rPr>
              <w:t>00 руб.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Розовые столы: 12 000 руб.</w:t>
            </w:r>
          </w:p>
          <w:p w:rsidR="00710BA0" w:rsidRDefault="00DC308E" w:rsidP="00DC308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Дети от 6 до 11 лет включительно: 6000 руб.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В стоимость банкета также включен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безлимитный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бар с 4 напитками на выбор, со своим алкоголем вход запрещен. Горячее блюдо необходимо будет выбрать на банкете.</w:t>
            </w:r>
          </w:p>
        </w:tc>
      </w:tr>
      <w:tr w:rsidR="00710BA0" w:rsidTr="00DC308E">
        <w:trPr>
          <w:trHeight w:val="2120"/>
        </w:trPr>
        <w:tc>
          <w:tcPr>
            <w:tcW w:w="29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BA0" w:rsidRDefault="00DC308E" w:rsidP="00DC308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В стоимость входит:</w:t>
            </w:r>
          </w:p>
        </w:tc>
        <w:tc>
          <w:tcPr>
            <w:tcW w:w="8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BA0" w:rsidRDefault="00DC308E" w:rsidP="00DC308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Программа "Стандарт": проезд на комфортабельном автобусе, сопровождающий по маршруту, страховка по проезду в автобусе, экскурсии по программе, питание по программе (3 обеда, 3 завтрака "шведский стол"), проживание в гостинице.</w:t>
            </w:r>
          </w:p>
          <w:p w:rsidR="00710BA0" w:rsidRDefault="00DC308E" w:rsidP="00DC308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Программа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Лайт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": проезд на комфортабельном автобусе, сопровождающий по маршруту, страховка по проезду в автобусе, экскурсии по программе, питание 3 завтрака, 1 обед, проживание в гостинице.</w:t>
            </w:r>
          </w:p>
        </w:tc>
      </w:tr>
      <w:tr w:rsidR="00710BA0" w:rsidTr="00DC308E">
        <w:trPr>
          <w:trHeight w:val="1070"/>
        </w:trPr>
        <w:tc>
          <w:tcPr>
            <w:tcW w:w="29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BA0" w:rsidRDefault="00DC308E" w:rsidP="00DC308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Дополнительно  оплачивается в офисе при бронировании:</w:t>
            </w:r>
          </w:p>
        </w:tc>
        <w:tc>
          <w:tcPr>
            <w:tcW w:w="8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BA0" w:rsidRDefault="00DC308E" w:rsidP="00DC308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Второе место в автобусе – 11 500 р.</w:t>
            </w:r>
          </w:p>
        </w:tc>
      </w:tr>
      <w:tr w:rsidR="00710BA0" w:rsidTr="00DC308E">
        <w:trPr>
          <w:trHeight w:val="1159"/>
        </w:trPr>
        <w:tc>
          <w:tcPr>
            <w:tcW w:w="29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BA0" w:rsidRDefault="00DC308E" w:rsidP="00DC308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Дополнительно по желанию оплачивается:</w:t>
            </w:r>
          </w:p>
        </w:tc>
        <w:tc>
          <w:tcPr>
            <w:tcW w:w="8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BA0" w:rsidRDefault="00DC308E" w:rsidP="00DC308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Сувениры, дополнительное питание, дополнительные экскурсии.</w:t>
            </w:r>
          </w:p>
        </w:tc>
      </w:tr>
      <w:tr w:rsidR="00710BA0" w:rsidTr="00DC308E">
        <w:trPr>
          <w:trHeight w:val="3094"/>
        </w:trPr>
        <w:tc>
          <w:tcPr>
            <w:tcW w:w="29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BA0" w:rsidRDefault="00DC308E" w:rsidP="00DC308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Комментарий агента:</w:t>
            </w:r>
          </w:p>
        </w:tc>
        <w:tc>
          <w:tcPr>
            <w:tcW w:w="8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BA0" w:rsidRDefault="00DC308E" w:rsidP="00DC308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Классическая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программа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по которой туристы увидят все основные достопримечательности Санкт-Петербурга.</w:t>
            </w:r>
          </w:p>
          <w:p w:rsidR="00710BA0" w:rsidRDefault="00DC308E" w:rsidP="00DC308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вида программ на выбор: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"Стандарт" подходит тем, кто еще не был в Питере, и хочет посетить организованно как можно больше мест.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"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Лайт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" - дает много сво</w:t>
            </w:r>
            <w:r>
              <w:rPr>
                <w:rFonts w:ascii="Arial" w:eastAsia="Arial" w:hAnsi="Arial" w:cs="Arial"/>
                <w:sz w:val="24"/>
                <w:szCs w:val="24"/>
              </w:rPr>
              <w:t>бодного времени для самостоятельного осмотра города. Подходит тем, кто уже был в Питере.</w:t>
            </w:r>
          </w:p>
          <w:p w:rsidR="00710BA0" w:rsidRDefault="00DC308E" w:rsidP="00DC308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Новогоднюю ночь рекомендуем встретить на праздничной Дворцовой площади. Проходит лазерное представление и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музыкальная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шоу-программа. А после новогоднего представления </w:t>
            </w:r>
            <w:r>
              <w:rPr>
                <w:rFonts w:ascii="Arial" w:eastAsia="Arial" w:hAnsi="Arial" w:cs="Arial"/>
                <w:sz w:val="24"/>
                <w:szCs w:val="24"/>
              </w:rPr>
              <w:t>приглашаем спуститься на набережную и насладиться новогодним фейерверком!</w:t>
            </w:r>
          </w:p>
        </w:tc>
      </w:tr>
      <w:tr w:rsidR="00710BA0" w:rsidTr="00DC308E">
        <w:trPr>
          <w:trHeight w:val="4983"/>
        </w:trPr>
        <w:tc>
          <w:tcPr>
            <w:tcW w:w="29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BA0" w:rsidRDefault="00DC308E" w:rsidP="00DC308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Рекомендуется взять с собой:</w:t>
            </w:r>
          </w:p>
        </w:tc>
        <w:tc>
          <w:tcPr>
            <w:tcW w:w="8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BA0" w:rsidRDefault="00DC308E" w:rsidP="00DC308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Для автобуса: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удобную одежду и обувь для комфортной поездки, если требуется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питьевая вода, перекус;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–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пауэрбанк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; USB-кабель для зарядки телефона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к</w:t>
            </w:r>
            <w:r>
              <w:rPr>
                <w:rFonts w:ascii="Arial" w:eastAsia="Arial" w:hAnsi="Arial" w:cs="Arial"/>
                <w:sz w:val="24"/>
                <w:szCs w:val="24"/>
              </w:rPr>
              <w:t>ружку;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аптечку для личного применения;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плед;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подушечку для головы;</w:t>
            </w:r>
          </w:p>
          <w:p w:rsidR="00710BA0" w:rsidRDefault="00DC308E" w:rsidP="00DC308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Для экскурсий: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–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удобную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,н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епродуваемую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одежду  и обувь по погоде;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зонт или дождевик на случай осадков;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рюкзак, либо поясную сумку для безопасности личного имущества;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деньги на п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окупку сувениров и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т.д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br/>
              <w:t>– фотоаппарат;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– питьевая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вода,перекус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–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пауэрбанк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аптечку для личного применения;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солнцезащитный крем (в летний период)</w:t>
            </w:r>
          </w:p>
        </w:tc>
      </w:tr>
      <w:tr w:rsidR="00710BA0" w:rsidTr="00DC308E">
        <w:trPr>
          <w:trHeight w:val="800"/>
        </w:trPr>
        <w:tc>
          <w:tcPr>
            <w:tcW w:w="29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BA0" w:rsidRDefault="00DC308E" w:rsidP="00DC308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Скидки:</w:t>
            </w:r>
          </w:p>
        </w:tc>
        <w:tc>
          <w:tcPr>
            <w:tcW w:w="8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BA0" w:rsidRDefault="00DC308E" w:rsidP="00DC308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Школьникам до 16 лет включительно - 300 руб. ("Стандарт" и "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Лайт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").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t>Для туристов, выезжающих из Удмуртии - скидка 300 руб.</w:t>
            </w:r>
          </w:p>
        </w:tc>
      </w:tr>
      <w:tr w:rsidR="00710BA0" w:rsidTr="00DC308E">
        <w:trPr>
          <w:trHeight w:val="4040"/>
        </w:trPr>
        <w:tc>
          <w:tcPr>
            <w:tcW w:w="29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BA0" w:rsidRDefault="00DC308E" w:rsidP="00DC308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Место и время отправления:</w:t>
            </w:r>
          </w:p>
        </w:tc>
        <w:tc>
          <w:tcPr>
            <w:tcW w:w="8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BA0" w:rsidRDefault="00DC308E" w:rsidP="00DC308E">
            <w:pPr>
              <w:spacing w:after="0" w:line="240" w:lineRule="auto"/>
              <w:rPr>
                <w:rFonts w:ascii="Arial" w:eastAsia="Arial" w:hAnsi="Arial" w:cs="Arial"/>
                <w:color w:val="1155CC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22.00 - </w:t>
            </w:r>
            <w:hyperlink r:id="rId14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г. Пермь, ул. Лен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ина, 53 ("</w:t>
              </w:r>
              <w:proofErr w:type="spellStart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ТеатрТеатр</w:t>
              </w:r>
              <w:proofErr w:type="spellEnd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")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br/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22.10 - </w:t>
            </w:r>
            <w:hyperlink r:id="rId15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 xml:space="preserve">ост. Сосновый бор (по ул. </w:t>
              </w:r>
              <w:proofErr w:type="gramStart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Якутская</w:t>
              </w:r>
              <w:proofErr w:type="gramEnd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)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br/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22.15 - </w:t>
            </w:r>
            <w:hyperlink r:id="rId16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 xml:space="preserve">м-н </w:t>
              </w:r>
              <w:proofErr w:type="spellStart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Закамск</w:t>
              </w:r>
              <w:proofErr w:type="spellEnd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 xml:space="preserve">, ост. </w:t>
              </w:r>
              <w:proofErr w:type="spellStart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Лядова</w:t>
              </w:r>
              <w:proofErr w:type="spellEnd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br/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22.40 - </w:t>
            </w:r>
            <w:hyperlink r:id="rId17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г. Краснокамск, ост. Фабрика Гознак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br/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22.45 - </w:t>
            </w:r>
            <w:hyperlink r:id="rId18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 xml:space="preserve">ост. </w:t>
              </w:r>
              <w:proofErr w:type="gramStart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Отворот на Майский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br/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23.00 - </w:t>
            </w:r>
            <w:hyperlink r:id="rId19">
              <w:proofErr w:type="spellStart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Нытвенский</w:t>
              </w:r>
              <w:proofErr w:type="spellEnd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 xml:space="preserve"> отворот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br/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23.05 - </w:t>
            </w:r>
            <w:hyperlink r:id="rId20">
              <w:proofErr w:type="spellStart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Григорьевский</w:t>
              </w:r>
              <w:proofErr w:type="spellEnd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 xml:space="preserve"> отворот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br/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23.10 - </w:t>
            </w:r>
            <w:hyperlink r:id="rId21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отв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орот Кудымкар/Карагай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br/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23.30 - </w:t>
            </w:r>
            <w:hyperlink r:id="rId22">
              <w:proofErr w:type="spellStart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Очерский</w:t>
              </w:r>
              <w:proofErr w:type="spellEnd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 xml:space="preserve"> отворот (АЗС "Лукойл")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br/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23.50 - </w:t>
            </w:r>
            <w:hyperlink r:id="rId23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Большая Соснова, кафе "Казачья Застава"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br/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>00.40 -</w:t>
            </w:r>
            <w:hyperlink r:id="rId24">
              <w:r>
                <w:rPr>
                  <w:rFonts w:ascii="Arial" w:eastAsia="Arial" w:hAnsi="Arial" w:cs="Arial"/>
                  <w:sz w:val="24"/>
                  <w:szCs w:val="24"/>
                </w:rPr>
                <w:t xml:space="preserve"> </w:t>
              </w:r>
            </w:hyperlink>
            <w:hyperlink r:id="rId25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Большая Соснова, кафе "Гавань"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br/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>01.40 (УДМ) -</w:t>
            </w:r>
            <w:hyperlink r:id="rId26">
              <w:r>
                <w:rPr>
                  <w:rFonts w:ascii="Arial" w:eastAsia="Arial" w:hAnsi="Arial" w:cs="Arial"/>
                  <w:sz w:val="24"/>
                  <w:szCs w:val="24"/>
                </w:rPr>
                <w:t xml:space="preserve"> </w:t>
              </w:r>
            </w:hyperlink>
            <w:hyperlink r:id="rId27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г. Воткинск, на трассе, кафе "У моста"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br/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>02.25 (УДМ)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-</w:t>
            </w:r>
            <w:hyperlink r:id="rId28">
              <w:r>
                <w:rPr>
                  <w:rFonts w:ascii="Arial" w:eastAsia="Arial" w:hAnsi="Arial" w:cs="Arial"/>
                  <w:sz w:val="24"/>
                  <w:szCs w:val="24"/>
                </w:rPr>
                <w:t xml:space="preserve"> </w:t>
              </w:r>
            </w:hyperlink>
            <w:hyperlink r:id="rId29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г. Ижевск, ТЦ Малахит, ул. Удмуртская, 273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br/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>03.40 (УДМ) -</w:t>
            </w:r>
            <w:hyperlink r:id="rId30">
              <w:r>
                <w:rPr>
                  <w:rFonts w:ascii="Arial" w:eastAsia="Arial" w:hAnsi="Arial" w:cs="Arial"/>
                  <w:sz w:val="24"/>
                  <w:szCs w:val="24"/>
                </w:rPr>
                <w:t xml:space="preserve"> </w:t>
              </w:r>
            </w:hyperlink>
            <w:hyperlink r:id="rId31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 xml:space="preserve">г. Можга, ул. имени Ф.Я. </w:t>
              </w:r>
              <w:proofErr w:type="spellStart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Фалалеева</w:t>
              </w:r>
              <w:proofErr w:type="spellEnd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, 10,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 xml:space="preserve"> кафе "Турист"</w:t>
              </w:r>
            </w:hyperlink>
          </w:p>
        </w:tc>
      </w:tr>
      <w:tr w:rsidR="00710BA0" w:rsidTr="00DC308E">
        <w:trPr>
          <w:trHeight w:val="800"/>
        </w:trPr>
        <w:tc>
          <w:tcPr>
            <w:tcW w:w="29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BA0" w:rsidRDefault="00DC308E" w:rsidP="00DC308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Необходимые документы для поездки:</w:t>
            </w:r>
          </w:p>
        </w:tc>
        <w:tc>
          <w:tcPr>
            <w:tcW w:w="8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BA0" w:rsidRDefault="00DC308E" w:rsidP="00DC308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Паспорт/свидетельство о рождении, мед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олис, пенсионное удостоверение, справка из школы.</w:t>
            </w:r>
          </w:p>
        </w:tc>
      </w:tr>
    </w:tbl>
    <w:p w:rsidR="00DC308E" w:rsidRDefault="00DC308E">
      <w:pPr>
        <w:spacing w:before="240" w:after="240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</w:t>
      </w:r>
    </w:p>
    <w:p w:rsidR="00DC308E" w:rsidRDefault="00DC308E">
      <w:pPr>
        <w:spacing w:before="240" w:after="240"/>
        <w:rPr>
          <w:rFonts w:ascii="Arial" w:eastAsia="Arial" w:hAnsi="Arial" w:cs="Arial"/>
          <w:b/>
          <w:sz w:val="32"/>
          <w:szCs w:val="32"/>
        </w:rPr>
      </w:pPr>
    </w:p>
    <w:p w:rsidR="00DC308E" w:rsidRDefault="00DC308E">
      <w:pPr>
        <w:spacing w:before="240" w:after="240"/>
        <w:rPr>
          <w:rFonts w:ascii="Arial" w:eastAsia="Arial" w:hAnsi="Arial" w:cs="Arial"/>
          <w:b/>
          <w:sz w:val="32"/>
          <w:szCs w:val="32"/>
        </w:rPr>
      </w:pPr>
    </w:p>
    <w:p w:rsidR="00DC308E" w:rsidRDefault="00DC308E">
      <w:pPr>
        <w:spacing w:before="240" w:after="240"/>
        <w:rPr>
          <w:rFonts w:ascii="Arial" w:eastAsia="Arial" w:hAnsi="Arial" w:cs="Arial"/>
          <w:b/>
          <w:sz w:val="32"/>
          <w:szCs w:val="32"/>
        </w:rPr>
      </w:pPr>
    </w:p>
    <w:p w:rsidR="00DC308E" w:rsidRDefault="00DC308E">
      <w:pPr>
        <w:spacing w:before="240" w:after="240"/>
        <w:rPr>
          <w:rFonts w:ascii="Arial" w:eastAsia="Arial" w:hAnsi="Arial" w:cs="Arial"/>
          <w:b/>
          <w:sz w:val="32"/>
          <w:szCs w:val="32"/>
        </w:rPr>
      </w:pPr>
    </w:p>
    <w:tbl>
      <w:tblPr>
        <w:tblW w:w="1127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1345"/>
        <w:gridCol w:w="1237"/>
        <w:gridCol w:w="1293"/>
        <w:gridCol w:w="1257"/>
        <w:gridCol w:w="1298"/>
        <w:gridCol w:w="1225"/>
        <w:gridCol w:w="1134"/>
      </w:tblGrid>
      <w:tr w:rsidR="00DC308E" w:rsidRPr="00DC308E" w:rsidTr="00DC308E">
        <w:trPr>
          <w:trHeight w:val="720"/>
        </w:trPr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C308E" w:rsidRPr="00DC308E" w:rsidRDefault="00DC308E" w:rsidP="00DC308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DC308E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lastRenderedPageBreak/>
              <w:t>Забронировать</w:t>
            </w:r>
          </w:p>
        </w:tc>
        <w:tc>
          <w:tcPr>
            <w:tcW w:w="13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C308E" w:rsidRPr="00DC308E" w:rsidRDefault="00DC308E" w:rsidP="00DC308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DC308E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Смотреть наличие мест</w:t>
            </w:r>
          </w:p>
        </w:tc>
        <w:tc>
          <w:tcPr>
            <w:tcW w:w="3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C308E" w:rsidRPr="00DC308E" w:rsidRDefault="00DC308E" w:rsidP="00DC308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DC308E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Стандарт</w:t>
            </w:r>
          </w:p>
        </w:tc>
        <w:tc>
          <w:tcPr>
            <w:tcW w:w="36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C308E" w:rsidRPr="00DC308E" w:rsidRDefault="00DC308E" w:rsidP="00DC308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proofErr w:type="spellStart"/>
            <w:r w:rsidRPr="00DC308E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Лайт</w:t>
            </w:r>
            <w:proofErr w:type="spellEnd"/>
          </w:p>
        </w:tc>
      </w:tr>
      <w:tr w:rsidR="00DC308E" w:rsidRPr="00DC308E" w:rsidTr="00DC308E">
        <w:trPr>
          <w:trHeight w:val="1350"/>
        </w:trPr>
        <w:tc>
          <w:tcPr>
            <w:tcW w:w="24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08E" w:rsidRPr="00DC308E" w:rsidRDefault="00DC308E" w:rsidP="00DC308E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08E" w:rsidRPr="00DC308E" w:rsidRDefault="00DC308E" w:rsidP="00DC308E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C308E" w:rsidRPr="00DC308E" w:rsidRDefault="00DC308E" w:rsidP="00DC308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DC308E">
              <w:rPr>
                <w:rFonts w:ascii="Arial" w:hAnsi="Arial" w:cs="Arial"/>
                <w:color w:val="333333"/>
                <w:bdr w:val="none" w:sz="0" w:space="0" w:color="auto" w:frame="1"/>
              </w:rPr>
              <w:t>2-х местный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C308E" w:rsidRPr="00DC308E" w:rsidRDefault="00DC308E" w:rsidP="00DC308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proofErr w:type="spellStart"/>
            <w:r w:rsidRPr="00DC308E">
              <w:rPr>
                <w:rFonts w:ascii="Arial" w:hAnsi="Arial" w:cs="Arial"/>
                <w:color w:val="333333"/>
                <w:bdr w:val="none" w:sz="0" w:space="0" w:color="auto" w:frame="1"/>
              </w:rPr>
              <w:t>доп</w:t>
            </w:r>
            <w:proofErr w:type="gramStart"/>
            <w:r w:rsidRPr="00DC308E">
              <w:rPr>
                <w:rFonts w:ascii="Arial" w:hAnsi="Arial" w:cs="Arial"/>
                <w:color w:val="333333"/>
                <w:bdr w:val="none" w:sz="0" w:space="0" w:color="auto" w:frame="1"/>
              </w:rPr>
              <w:t>.м</w:t>
            </w:r>
            <w:proofErr w:type="gramEnd"/>
            <w:r w:rsidRPr="00DC308E">
              <w:rPr>
                <w:rFonts w:ascii="Arial" w:hAnsi="Arial" w:cs="Arial"/>
                <w:color w:val="333333"/>
                <w:bdr w:val="none" w:sz="0" w:space="0" w:color="auto" w:frame="1"/>
              </w:rPr>
              <w:t>есто</w:t>
            </w:r>
            <w:proofErr w:type="spellEnd"/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C308E" w:rsidRPr="00DC308E" w:rsidRDefault="00DC308E" w:rsidP="00DC308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DC308E">
              <w:rPr>
                <w:rFonts w:ascii="Arial" w:hAnsi="Arial" w:cs="Arial"/>
                <w:color w:val="333333"/>
                <w:bdr w:val="none" w:sz="0" w:space="0" w:color="auto" w:frame="1"/>
              </w:rPr>
              <w:t>1-но местный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C308E" w:rsidRPr="00DC308E" w:rsidRDefault="00DC308E" w:rsidP="00DC308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DC308E">
              <w:rPr>
                <w:rFonts w:ascii="Arial" w:hAnsi="Arial" w:cs="Arial"/>
                <w:color w:val="333333"/>
                <w:bdr w:val="none" w:sz="0" w:space="0" w:color="auto" w:frame="1"/>
              </w:rPr>
              <w:t>2-х местный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C308E" w:rsidRPr="00DC308E" w:rsidRDefault="00DC308E" w:rsidP="00DC308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proofErr w:type="spellStart"/>
            <w:r w:rsidRPr="00DC308E">
              <w:rPr>
                <w:rFonts w:ascii="Arial" w:hAnsi="Arial" w:cs="Arial"/>
                <w:color w:val="333333"/>
                <w:bdr w:val="none" w:sz="0" w:space="0" w:color="auto" w:frame="1"/>
              </w:rPr>
              <w:t>доп</w:t>
            </w:r>
            <w:proofErr w:type="gramStart"/>
            <w:r w:rsidRPr="00DC308E">
              <w:rPr>
                <w:rFonts w:ascii="Arial" w:hAnsi="Arial" w:cs="Arial"/>
                <w:color w:val="333333"/>
                <w:bdr w:val="none" w:sz="0" w:space="0" w:color="auto" w:frame="1"/>
              </w:rPr>
              <w:t>.м</w:t>
            </w:r>
            <w:proofErr w:type="gramEnd"/>
            <w:r w:rsidRPr="00DC308E">
              <w:rPr>
                <w:rFonts w:ascii="Arial" w:hAnsi="Arial" w:cs="Arial"/>
                <w:color w:val="333333"/>
                <w:bdr w:val="none" w:sz="0" w:space="0" w:color="auto" w:frame="1"/>
              </w:rPr>
              <w:t>есто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C308E" w:rsidRPr="00DC308E" w:rsidRDefault="00DC308E" w:rsidP="00DC308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DC308E">
              <w:rPr>
                <w:rFonts w:ascii="Arial" w:hAnsi="Arial" w:cs="Arial"/>
                <w:color w:val="333333"/>
                <w:bdr w:val="none" w:sz="0" w:space="0" w:color="auto" w:frame="1"/>
              </w:rPr>
              <w:t>1-но местный</w:t>
            </w:r>
          </w:p>
        </w:tc>
      </w:tr>
      <w:tr w:rsidR="00DC308E" w:rsidRPr="00DC308E" w:rsidTr="00DC308E">
        <w:trPr>
          <w:trHeight w:val="615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C308E" w:rsidRPr="00DC308E" w:rsidRDefault="00DC308E" w:rsidP="00DC308E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hyperlink r:id="rId32" w:history="1">
              <w:r w:rsidRPr="00DC308E">
                <w:rPr>
                  <w:rStyle w:val="a6"/>
                  <w:rFonts w:ascii="Arial" w:hAnsi="Arial" w:cs="Arial"/>
                  <w:sz w:val="24"/>
                  <w:szCs w:val="24"/>
                  <w:bdr w:val="none" w:sz="0" w:space="0" w:color="auto" w:frame="1"/>
                </w:rPr>
                <w:t>29.12.2023 - 05.01.2024</w:t>
              </w:r>
            </w:hyperlink>
            <w:r w:rsidRPr="00DC308E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br/>
            </w:r>
            <w:r w:rsidRPr="00DC308E">
              <w:rPr>
                <w:rStyle w:val="a5"/>
                <w:rFonts w:ascii="Arial" w:hAnsi="Arial" w:cs="Arial"/>
                <w:color w:val="FF0000"/>
                <w:sz w:val="24"/>
                <w:szCs w:val="24"/>
                <w:bdr w:val="none" w:sz="0" w:space="0" w:color="auto" w:frame="1"/>
              </w:rPr>
              <w:t>⛄Раннее бронирование!- 5%</w:t>
            </w:r>
            <w:r w:rsidRPr="00DC308E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C308E" w:rsidRPr="00DC308E" w:rsidRDefault="00DC308E" w:rsidP="00DC308E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hyperlink r:id="rId33" w:history="1">
              <w:r w:rsidRPr="00DC308E">
                <w:rPr>
                  <w:rStyle w:val="a6"/>
                  <w:rFonts w:ascii="Arial" w:hAnsi="Arial" w:cs="Arial"/>
                  <w:sz w:val="24"/>
                  <w:szCs w:val="24"/>
                  <w:bdr w:val="none" w:sz="0" w:space="0" w:color="auto" w:frame="1"/>
                </w:rPr>
                <w:t>места</w:t>
              </w:r>
            </w:hyperlink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C308E" w:rsidRPr="00DC308E" w:rsidRDefault="00DC308E" w:rsidP="00DC308E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C308E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t>25 900</w:t>
            </w:r>
            <w:r w:rsidRPr="00DC308E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br/>
            </w:r>
            <w:r w:rsidRPr="00DC308E">
              <w:rPr>
                <w:rStyle w:val="a5"/>
                <w:rFonts w:ascii="Arial" w:hAnsi="Arial" w:cs="Arial"/>
                <w:color w:val="FF0000"/>
                <w:sz w:val="24"/>
                <w:szCs w:val="24"/>
                <w:bdr w:val="none" w:sz="0" w:space="0" w:color="auto" w:frame="1"/>
              </w:rPr>
              <w:t>24 605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C308E" w:rsidRPr="00DC308E" w:rsidRDefault="00DC308E" w:rsidP="00DC308E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C308E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t>24 400</w:t>
            </w:r>
            <w:r w:rsidRPr="00DC308E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br/>
            </w:r>
            <w:r w:rsidRPr="00DC308E">
              <w:rPr>
                <w:rStyle w:val="a5"/>
                <w:rFonts w:ascii="Arial" w:hAnsi="Arial" w:cs="Arial"/>
                <w:color w:val="FF0000"/>
                <w:sz w:val="24"/>
                <w:szCs w:val="24"/>
                <w:bdr w:val="none" w:sz="0" w:space="0" w:color="auto" w:frame="1"/>
              </w:rPr>
              <w:t>23 180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C308E" w:rsidRPr="00DC308E" w:rsidRDefault="00DC308E" w:rsidP="00DC308E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C308E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t>32 700</w:t>
            </w:r>
            <w:r w:rsidRPr="00DC308E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br/>
            </w:r>
            <w:r w:rsidRPr="00DC308E">
              <w:rPr>
                <w:rStyle w:val="a5"/>
                <w:rFonts w:ascii="Arial" w:hAnsi="Arial" w:cs="Arial"/>
                <w:color w:val="FF0000"/>
                <w:sz w:val="24"/>
                <w:szCs w:val="24"/>
                <w:bdr w:val="none" w:sz="0" w:space="0" w:color="auto" w:frame="1"/>
              </w:rPr>
              <w:t>31 065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C308E" w:rsidRPr="00DC308E" w:rsidRDefault="00DC308E" w:rsidP="00DC308E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C308E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t>23 500</w:t>
            </w:r>
            <w:r w:rsidRPr="00DC308E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br/>
            </w:r>
            <w:r w:rsidRPr="00DC308E">
              <w:rPr>
                <w:rStyle w:val="a5"/>
                <w:rFonts w:ascii="Arial" w:hAnsi="Arial" w:cs="Arial"/>
                <w:color w:val="FF0000"/>
                <w:sz w:val="24"/>
                <w:szCs w:val="24"/>
                <w:bdr w:val="none" w:sz="0" w:space="0" w:color="auto" w:frame="1"/>
              </w:rPr>
              <w:t>22 325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C308E" w:rsidRPr="00DC308E" w:rsidRDefault="00DC308E" w:rsidP="00DC308E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C308E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t>21 900</w:t>
            </w:r>
            <w:r w:rsidRPr="00DC308E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br/>
            </w:r>
            <w:r w:rsidRPr="00DC308E">
              <w:rPr>
                <w:rStyle w:val="a5"/>
                <w:rFonts w:ascii="Arial" w:hAnsi="Arial" w:cs="Arial"/>
                <w:color w:val="FF0000"/>
                <w:sz w:val="24"/>
                <w:szCs w:val="24"/>
                <w:bdr w:val="none" w:sz="0" w:space="0" w:color="auto" w:frame="1"/>
              </w:rPr>
              <w:t>20 805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C308E" w:rsidRPr="00DC308E" w:rsidRDefault="00DC308E" w:rsidP="00DC308E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C308E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t>30 200</w:t>
            </w:r>
            <w:r w:rsidRPr="00DC308E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br/>
            </w:r>
            <w:r w:rsidRPr="00DC308E">
              <w:rPr>
                <w:rStyle w:val="a5"/>
                <w:rFonts w:ascii="Arial" w:hAnsi="Arial" w:cs="Arial"/>
                <w:color w:val="FF0000"/>
                <w:sz w:val="24"/>
                <w:szCs w:val="24"/>
                <w:bdr w:val="none" w:sz="0" w:space="0" w:color="auto" w:frame="1"/>
              </w:rPr>
              <w:t>28 690</w:t>
            </w:r>
          </w:p>
        </w:tc>
      </w:tr>
      <w:tr w:rsidR="00DC308E" w:rsidRPr="00DC308E" w:rsidTr="00DC308E">
        <w:trPr>
          <w:trHeight w:val="720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C308E" w:rsidRPr="00DC308E" w:rsidRDefault="00DC308E" w:rsidP="00DC308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hyperlink r:id="rId34" w:history="1">
              <w:r w:rsidRPr="00DC308E">
                <w:rPr>
                  <w:rStyle w:val="a6"/>
                  <w:rFonts w:ascii="Arial" w:hAnsi="Arial" w:cs="Arial"/>
                  <w:bdr w:val="none" w:sz="0" w:space="0" w:color="auto" w:frame="1"/>
                </w:rPr>
                <w:t>02.01.2024 - 09.01.2024</w:t>
              </w:r>
            </w:hyperlink>
            <w:r w:rsidRPr="00DC308E">
              <w:rPr>
                <w:rFonts w:ascii="Arial" w:hAnsi="Arial" w:cs="Arial"/>
                <w:color w:val="333333"/>
                <w:bdr w:val="none" w:sz="0" w:space="0" w:color="auto" w:frame="1"/>
              </w:rPr>
              <w:br/>
            </w:r>
            <w:r w:rsidRPr="00DC308E">
              <w:rPr>
                <w:rStyle w:val="a5"/>
                <w:rFonts w:ascii="Arial" w:hAnsi="Arial" w:cs="Arial"/>
                <w:color w:val="FF0000"/>
                <w:bdr w:val="none" w:sz="0" w:space="0" w:color="auto" w:frame="1"/>
              </w:rPr>
              <w:t>⛄Раннее бронирование!- 5%</w:t>
            </w:r>
            <w:r w:rsidRPr="00DC308E">
              <w:rPr>
                <w:rFonts w:ascii="Arial" w:hAnsi="Arial" w:cs="Arial"/>
                <w:color w:val="333333"/>
                <w:bdr w:val="none" w:sz="0" w:space="0" w:color="auto" w:frame="1"/>
              </w:rPr>
              <w:br/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C308E" w:rsidRPr="00DC308E" w:rsidRDefault="00DC308E" w:rsidP="00DC308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hyperlink r:id="rId35" w:history="1">
              <w:r w:rsidRPr="00DC308E">
                <w:rPr>
                  <w:rStyle w:val="a6"/>
                  <w:rFonts w:ascii="Arial" w:hAnsi="Arial" w:cs="Arial"/>
                  <w:bdr w:val="none" w:sz="0" w:space="0" w:color="auto" w:frame="1"/>
                </w:rPr>
                <w:t>места</w:t>
              </w:r>
            </w:hyperlink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C308E" w:rsidRPr="00DC308E" w:rsidRDefault="00DC308E" w:rsidP="00DC308E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C308E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t>25 900</w:t>
            </w:r>
            <w:r w:rsidRPr="00DC308E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br/>
            </w:r>
            <w:r w:rsidRPr="00DC308E">
              <w:rPr>
                <w:rStyle w:val="a5"/>
                <w:rFonts w:ascii="Arial" w:hAnsi="Arial" w:cs="Arial"/>
                <w:color w:val="FF0000"/>
                <w:sz w:val="24"/>
                <w:szCs w:val="24"/>
                <w:bdr w:val="none" w:sz="0" w:space="0" w:color="auto" w:frame="1"/>
              </w:rPr>
              <w:t>24 605</w:t>
            </w:r>
            <w:r w:rsidRPr="00DC308E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C308E" w:rsidRPr="00DC308E" w:rsidRDefault="00DC308E" w:rsidP="00DC308E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C308E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t>24 400</w:t>
            </w:r>
            <w:r w:rsidRPr="00DC308E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br/>
            </w:r>
            <w:r w:rsidRPr="00DC308E">
              <w:rPr>
                <w:rStyle w:val="a5"/>
                <w:rFonts w:ascii="Arial" w:hAnsi="Arial" w:cs="Arial"/>
                <w:color w:val="FF0000"/>
                <w:sz w:val="24"/>
                <w:szCs w:val="24"/>
                <w:bdr w:val="none" w:sz="0" w:space="0" w:color="auto" w:frame="1"/>
              </w:rPr>
              <w:t>23 180</w:t>
            </w:r>
            <w:r w:rsidRPr="00DC308E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C308E" w:rsidRPr="00DC308E" w:rsidRDefault="00DC308E" w:rsidP="00DC308E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C308E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t>32 700</w:t>
            </w:r>
            <w:r w:rsidRPr="00DC308E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br/>
            </w:r>
            <w:r w:rsidRPr="00DC308E">
              <w:rPr>
                <w:rStyle w:val="a5"/>
                <w:rFonts w:ascii="Arial" w:hAnsi="Arial" w:cs="Arial"/>
                <w:color w:val="FF0000"/>
                <w:sz w:val="24"/>
                <w:szCs w:val="24"/>
                <w:bdr w:val="none" w:sz="0" w:space="0" w:color="auto" w:frame="1"/>
              </w:rPr>
              <w:t>31 065</w:t>
            </w:r>
            <w:r w:rsidRPr="00DC308E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C308E" w:rsidRPr="00DC308E" w:rsidRDefault="00DC308E" w:rsidP="00DC308E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C308E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br/>
              <w:t>23 500</w:t>
            </w:r>
            <w:r w:rsidRPr="00DC308E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br/>
            </w:r>
            <w:r w:rsidRPr="00DC308E">
              <w:rPr>
                <w:rStyle w:val="a5"/>
                <w:rFonts w:ascii="Arial" w:hAnsi="Arial" w:cs="Arial"/>
                <w:color w:val="FF0000"/>
                <w:sz w:val="24"/>
                <w:szCs w:val="24"/>
                <w:bdr w:val="none" w:sz="0" w:space="0" w:color="auto" w:frame="1"/>
              </w:rPr>
              <w:t>22 325</w:t>
            </w:r>
            <w:r w:rsidRPr="00DC308E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br/>
            </w:r>
            <w:r w:rsidRPr="00DC308E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C308E" w:rsidRPr="00DC308E" w:rsidRDefault="00DC308E" w:rsidP="00DC308E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C308E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t>21 900</w:t>
            </w:r>
            <w:r w:rsidRPr="00DC308E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br/>
            </w:r>
            <w:r w:rsidRPr="00DC308E">
              <w:rPr>
                <w:rStyle w:val="a5"/>
                <w:rFonts w:ascii="Arial" w:hAnsi="Arial" w:cs="Arial"/>
                <w:color w:val="FF0000"/>
                <w:sz w:val="24"/>
                <w:szCs w:val="24"/>
                <w:bdr w:val="none" w:sz="0" w:space="0" w:color="auto" w:frame="1"/>
              </w:rPr>
              <w:t>20 805</w:t>
            </w:r>
            <w:r w:rsidRPr="00DC308E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C308E" w:rsidRPr="00DC308E" w:rsidRDefault="00DC308E" w:rsidP="00DC308E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C308E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t>30 200</w:t>
            </w:r>
            <w:r w:rsidRPr="00DC308E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br/>
            </w:r>
            <w:r w:rsidRPr="00DC308E">
              <w:rPr>
                <w:rStyle w:val="a5"/>
                <w:rFonts w:ascii="Arial" w:hAnsi="Arial" w:cs="Arial"/>
                <w:color w:val="FF0000"/>
                <w:sz w:val="24"/>
                <w:szCs w:val="24"/>
                <w:bdr w:val="none" w:sz="0" w:space="0" w:color="auto" w:frame="1"/>
              </w:rPr>
              <w:t>28 690</w:t>
            </w:r>
            <w:r w:rsidRPr="00DC308E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DC308E" w:rsidRPr="00DC308E" w:rsidTr="00DC308E">
        <w:trPr>
          <w:trHeight w:val="300"/>
        </w:trPr>
        <w:tc>
          <w:tcPr>
            <w:tcW w:w="1014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C308E" w:rsidRPr="00DC308E" w:rsidRDefault="00DC308E" w:rsidP="00DC308E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C308E">
              <w:rPr>
                <w:rStyle w:val="a5"/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Скидка для туристов из Удмуртии: </w:t>
            </w:r>
            <w:r w:rsidRPr="00DC308E">
              <w:rPr>
                <w:rFonts w:ascii="Arial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C308E" w:rsidRPr="00DC308E" w:rsidRDefault="00DC308E" w:rsidP="00DC308E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C308E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300</w:t>
            </w:r>
          </w:p>
        </w:tc>
      </w:tr>
      <w:tr w:rsidR="00DC308E" w:rsidRPr="00DC308E" w:rsidTr="00DC308E">
        <w:trPr>
          <w:trHeight w:val="300"/>
        </w:trPr>
        <w:tc>
          <w:tcPr>
            <w:tcW w:w="1014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C308E" w:rsidRPr="00DC308E" w:rsidRDefault="00DC308E" w:rsidP="00DC308E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C308E">
              <w:rPr>
                <w:rStyle w:val="a5"/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Скидка на последний ряд:</w:t>
            </w:r>
            <w:r w:rsidRPr="00DC308E">
              <w:rPr>
                <w:rFonts w:ascii="Arial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C308E" w:rsidRPr="00DC308E" w:rsidRDefault="00DC308E" w:rsidP="00DC308E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C308E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300</w:t>
            </w:r>
          </w:p>
        </w:tc>
      </w:tr>
    </w:tbl>
    <w:p w:rsidR="00710BA0" w:rsidRDefault="00710BA0">
      <w:pPr>
        <w:spacing w:before="240" w:after="240"/>
        <w:rPr>
          <w:rFonts w:ascii="Arial" w:eastAsia="Arial" w:hAnsi="Arial" w:cs="Arial"/>
          <w:b/>
          <w:sz w:val="32"/>
          <w:szCs w:val="32"/>
        </w:rPr>
      </w:pPr>
    </w:p>
    <w:sectPr w:rsidR="00710BA0">
      <w:pgSz w:w="11906" w:h="16838"/>
      <w:pgMar w:top="425" w:right="142" w:bottom="850" w:left="42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10BA0"/>
    <w:rsid w:val="00710BA0"/>
    <w:rsid w:val="00DC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4A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A62A1"/>
    <w:rPr>
      <w:b/>
      <w:bCs/>
    </w:rPr>
  </w:style>
  <w:style w:type="character" w:styleId="a6">
    <w:name w:val="Hyperlink"/>
    <w:basedOn w:val="a0"/>
    <w:uiPriority w:val="99"/>
    <w:semiHidden/>
    <w:unhideWhenUsed/>
    <w:rsid w:val="004A62A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2A1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2">
    <w:name w:val="Table Grid"/>
    <w:basedOn w:val="a1"/>
    <w:uiPriority w:val="59"/>
    <w:rsid w:val="00DC3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4A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A62A1"/>
    <w:rPr>
      <w:b/>
      <w:bCs/>
    </w:rPr>
  </w:style>
  <w:style w:type="character" w:styleId="a6">
    <w:name w:val="Hyperlink"/>
    <w:basedOn w:val="a0"/>
    <w:uiPriority w:val="99"/>
    <w:semiHidden/>
    <w:unhideWhenUsed/>
    <w:rsid w:val="004A62A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2A1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2">
    <w:name w:val="Table Grid"/>
    <w:basedOn w:val="a1"/>
    <w:uiPriority w:val="59"/>
    <w:rsid w:val="00DC3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drive.google.com/drive/folders/1etpnoCLkIvuZxlBnNxUYGXX92AHO8TUI" TargetMode="External"/><Relationship Id="rId18" Type="http://schemas.openxmlformats.org/officeDocument/2006/relationships/hyperlink" Target="https://yandex.ru/maps/?um=constructor%3A20601976dc6b4f6b160de70717ef01df0e11c32a9654dcbed6ff2c552b24076c&amp;source=constructorLink" TargetMode="External"/><Relationship Id="rId26" Type="http://schemas.openxmlformats.org/officeDocument/2006/relationships/hyperlink" Target="https://yandex.ru/maps/?um=constructor%3Ae6b019da8c720ac0a7ab9cc03c1de0a9b404d1ef5091a49eed68c8b635740dd9&amp;source=constructorLin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andex.ru/maps/?um=constructor%3Ac7520dc80bf1e55f9f8099af10b76195d50943374c39264a1c2900437b072289&amp;source=constructorLink" TargetMode="External"/><Relationship Id="rId34" Type="http://schemas.openxmlformats.org/officeDocument/2006/relationships/hyperlink" Target="https://pcot.ruturbron.ru/reserve/9006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rkhotel.ru" TargetMode="External"/><Relationship Id="rId17" Type="http://schemas.openxmlformats.org/officeDocument/2006/relationships/hyperlink" Target="https://yandex.ru/maps/?um=constructor%3A2ab126b8f48b990ccbef5fb4ddbf910e8e26b17a40ca3912de854faf2f092789&amp;source=constructorLink" TargetMode="External"/><Relationship Id="rId25" Type="http://schemas.openxmlformats.org/officeDocument/2006/relationships/hyperlink" Target="https://yandex.ru/maps/?um=constructor%3A6235748129406670ea23b56df0a0bcf8cf9eacb3367f9a2077ebccb79c2d80ad&amp;source=constructorLink" TargetMode="External"/><Relationship Id="rId33" Type="http://schemas.openxmlformats.org/officeDocument/2006/relationships/hyperlink" Target="https://pcot.ruturbron.ru/bus/9000/7704/8404/scheme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maps/?um=constructor%3Aea3f7f358c546ccbb3e3d219ae8e006a4fa72830626912b2798f1d9bd486e390&amp;source=constructorLink" TargetMode="External"/><Relationship Id="rId20" Type="http://schemas.openxmlformats.org/officeDocument/2006/relationships/hyperlink" Target="https://yandex.ru/maps/?um=constructor%3A435b4ad23538dc4e383b63d1c4476f7aa04168d101f789888571ae88f6bea849&amp;source=constructorLink" TargetMode="External"/><Relationship Id="rId29" Type="http://schemas.openxmlformats.org/officeDocument/2006/relationships/hyperlink" Target="https://yandex.ru/maps/?um=constructor%3A5db4f0622cf0c66278a4741724d1824d9d9beffb36110b3d48dfe7eef18efbc2&amp;source=constructorLin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s://yandex.ru/maps/?um=constructor%3A6235748129406670ea23b56df0a0bcf8cf9eacb3367f9a2077ebccb79c2d80ad&amp;source=constructorLink" TargetMode="External"/><Relationship Id="rId32" Type="http://schemas.openxmlformats.org/officeDocument/2006/relationships/hyperlink" Target="https://pcot.ruturbron.ru/reserve/9000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andex.ru/maps/?um=constructor%3A95333cb96ba2bf94ae5b793e040f1eff9a4908adfc528baabb9d63c88a68b952&amp;source=constructorLink" TargetMode="External"/><Relationship Id="rId23" Type="http://schemas.openxmlformats.org/officeDocument/2006/relationships/hyperlink" Target="https://yandex.ru/maps/?um=constructor%3A5ac609102b0a0fb8942b327a279027aca1f9257ab9711dce1b89cc5ecea253c4&amp;source=constructorLink" TargetMode="External"/><Relationship Id="rId28" Type="http://schemas.openxmlformats.org/officeDocument/2006/relationships/hyperlink" Target="https://yandex.ru/maps/?um=constructor%3A5db4f0622cf0c66278a4741724d1824d9d9beffb36110b3d48dfe7eef18efbc2&amp;source=constructorLink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s://yandex.ru/maps/?um=constructor%3A4c43928392b87e0e9b418c7d69500b5642d2123f6238ea09d718326fc3d4be4f&amp;source=constructorLink" TargetMode="External"/><Relationship Id="rId31" Type="http://schemas.openxmlformats.org/officeDocument/2006/relationships/hyperlink" Target="https://yandex.ru/maps/?um=constructor%3Aa0e3038c0de1ee82637ad2d7d07b22b980c9f3c3ed7ad43b4f810ed1589e330a&amp;source=constructorLi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yandex.ru/maps/?um=constructor%3A991417203fcb4cfbe4666bc784be274b211bb28d360f574d8aaace2867e630ad&amp;source=constructorLink" TargetMode="External"/><Relationship Id="rId22" Type="http://schemas.openxmlformats.org/officeDocument/2006/relationships/hyperlink" Target="https://yandex.ru/maps/?um=constructor%3Af593c65b81e259fe76a1179a7c4681cb91354d088d68c203cb8a8328babff663&amp;source=constructorLink" TargetMode="External"/><Relationship Id="rId27" Type="http://schemas.openxmlformats.org/officeDocument/2006/relationships/hyperlink" Target="https://yandex.ru/maps/?um=constructor%3Ae6b019da8c720ac0a7ab9cc03c1de0a9b404d1ef5091a49eed68c8b635740dd9&amp;source=constructorLink" TargetMode="External"/><Relationship Id="rId30" Type="http://schemas.openxmlformats.org/officeDocument/2006/relationships/hyperlink" Target="https://yandex.ru/maps/?um=constructor%3Aa0e3038c0de1ee82637ad2d7d07b22b980c9f3c3ed7ad43b4f810ed1589e330a&amp;source=constructorLink" TargetMode="External"/><Relationship Id="rId35" Type="http://schemas.openxmlformats.org/officeDocument/2006/relationships/hyperlink" Target="https://pcot.ruturbron.ru/bus/9006/7710/8411/sche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6jvgZXmr6/bmYurlHfmQRJDeeQ==">CgMxLjA4AHIhMWYwUVVLY3ZTSE5ob21Belk3X3htRWVfcUFZdUtOMXNk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 Блиялкина</dc:creator>
  <cp:lastModifiedBy>User</cp:lastModifiedBy>
  <cp:revision>2</cp:revision>
  <dcterms:created xsi:type="dcterms:W3CDTF">2023-11-15T14:00:00Z</dcterms:created>
  <dcterms:modified xsi:type="dcterms:W3CDTF">2023-11-15T14:00:00Z</dcterms:modified>
</cp:coreProperties>
</file>